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A" w:rsidRPr="00DC6DCA" w:rsidRDefault="002A4F10" w:rsidP="002A4F1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Udostępnianie</w:t>
      </w:r>
      <w:r w:rsidR="00DC6DCA" w:rsidRPr="00DC6DC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AC49D9" w:rsidRPr="00AC49D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informacji o środowisku i jego ochronie</w:t>
      </w:r>
    </w:p>
    <w:p w:rsidR="00DC6DCA" w:rsidRPr="00DC6DCA" w:rsidRDefault="00DC6DCA" w:rsidP="00DC6D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DCA"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 w:rsidR="00017CD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</w:t>
      </w:r>
      <w:r w:rsidR="00AC49D9" w:rsidRPr="008A259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chrony Środowiska i Leśnictwa</w:t>
      </w:r>
    </w:p>
    <w:p w:rsidR="008A2599" w:rsidRPr="00DC6DCA" w:rsidRDefault="008A2599" w:rsidP="00E71ACD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C6DCA" w:rsidRPr="008A2599" w:rsidRDefault="00E27B96" w:rsidP="008A259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017CD1" w:rsidRPr="003419EE" w:rsidRDefault="00017CD1" w:rsidP="00017CD1">
      <w:pPr>
        <w:pStyle w:val="Akapitzlist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udostępnienie informacji o środowisku i jego ochronie</w:t>
      </w:r>
      <w:r w:rsidR="00A73C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017CD1" w:rsidRDefault="00017CD1" w:rsidP="00017CD1">
      <w:pPr>
        <w:pStyle w:val="Akapitzlist"/>
        <w:numPr>
          <w:ilvl w:val="0"/>
          <w:numId w:val="7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8A0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017CD1" w:rsidRDefault="00017CD1" w:rsidP="00017CD1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C014C4">
        <w:rPr>
          <w:rFonts w:ascii="Arial" w:eastAsia="Times New Roman" w:hAnsi="Arial" w:cs="Arial"/>
          <w:bCs/>
          <w:sz w:val="20"/>
          <w:szCs w:val="20"/>
          <w:lang w:eastAsia="pl-PL"/>
        </w:rPr>
        <w:t>dane wnioskodawcy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imię i nazwisko lub nazwa i adres zamieszkania lub siedziby,</w:t>
      </w:r>
    </w:p>
    <w:p w:rsidR="00017CD1" w:rsidRDefault="00017CD1" w:rsidP="00017CD1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rodzaj żądanych informacji i forma ich udostępnienia,</w:t>
      </w:r>
    </w:p>
    <w:p w:rsidR="00017CD1" w:rsidRDefault="00017CD1" w:rsidP="00017CD1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czytelny podpis</w:t>
      </w:r>
    </w:p>
    <w:p w:rsidR="00017CD1" w:rsidRPr="00017CD1" w:rsidRDefault="00017CD1" w:rsidP="00017CD1">
      <w:pPr>
        <w:spacing w:after="0" w:line="240" w:lineRule="auto"/>
        <w:ind w:left="72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017CD1" w:rsidRPr="00017CD1" w:rsidRDefault="00C85EA5" w:rsidP="00017CD1">
      <w:pPr>
        <w:pStyle w:val="Akapitzlist"/>
        <w:numPr>
          <w:ilvl w:val="0"/>
          <w:numId w:val="7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</w:t>
      </w:r>
      <w:r w:rsidR="005F0E71"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>dostępnego</w:t>
      </w:r>
      <w:r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r w:rsidR="005F0E71"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Biuletynie Informacji Publicznej w dziale: </w:t>
      </w:r>
      <w:r w:rsidR="005F0E71"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</w:t>
      </w:r>
      <w:r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>siedzibie Starostwa Powiatowego w Słubicach</w:t>
      </w:r>
      <w:r w:rsidR="005F0E71" w:rsidRPr="00017CD1">
        <w:rPr>
          <w:rFonts w:ascii="Arial" w:eastAsia="Times New Roman" w:hAnsi="Arial" w:cs="Arial"/>
          <w:bCs/>
          <w:sz w:val="20"/>
          <w:szCs w:val="20"/>
          <w:lang w:eastAsia="pl-PL"/>
        </w:rPr>
        <w:t>, wydział ochrony Środowiska i Leśnictwa.</w:t>
      </w:r>
    </w:p>
    <w:p w:rsidR="00017CD1" w:rsidRPr="00017CD1" w:rsidRDefault="00017CD1" w:rsidP="00017CD1">
      <w:pPr>
        <w:pStyle w:val="Akapitzlist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7C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017CD1" w:rsidRDefault="00017CD1" w:rsidP="00017CD1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A73C15">
        <w:rPr>
          <w:rFonts w:ascii="Arial" w:hAnsi="Arial" w:cs="Arial"/>
          <w:sz w:val="20"/>
          <w:szCs w:val="20"/>
        </w:rPr>
        <w:t>d</w:t>
      </w:r>
      <w:r w:rsidRPr="009C4A37">
        <w:rPr>
          <w:rFonts w:ascii="Arial" w:hAnsi="Arial" w:cs="Arial"/>
          <w:sz w:val="20"/>
          <w:szCs w:val="20"/>
        </w:rPr>
        <w:t>owód wniesionej opłaty, ustalonej przez organ zgodnie z rozporządzeniem  Ministra  Środowiska z dnia 12 listopada 2010</w:t>
      </w:r>
      <w:r>
        <w:rPr>
          <w:rFonts w:ascii="Arial" w:hAnsi="Arial" w:cs="Arial"/>
          <w:sz w:val="20"/>
          <w:szCs w:val="20"/>
        </w:rPr>
        <w:t xml:space="preserve"> </w:t>
      </w:r>
      <w:r w:rsidRPr="009C4A37">
        <w:rPr>
          <w:rFonts w:ascii="Arial" w:hAnsi="Arial" w:cs="Arial"/>
          <w:sz w:val="20"/>
          <w:szCs w:val="20"/>
        </w:rPr>
        <w:t xml:space="preserve">r.  w sprawie opłat za udostępnienie informacji </w:t>
      </w:r>
      <w:r>
        <w:rPr>
          <w:rFonts w:ascii="Arial" w:hAnsi="Arial" w:cs="Arial"/>
          <w:sz w:val="20"/>
          <w:szCs w:val="20"/>
        </w:rPr>
        <w:br/>
      </w:r>
      <w:r w:rsidRPr="009C4A37">
        <w:rPr>
          <w:rFonts w:ascii="Arial" w:hAnsi="Arial" w:cs="Arial"/>
          <w:sz w:val="20"/>
          <w:szCs w:val="20"/>
        </w:rPr>
        <w:t>o środowisku (Dz. U. z 2010</w:t>
      </w:r>
      <w:r>
        <w:rPr>
          <w:rFonts w:ascii="Arial" w:hAnsi="Arial" w:cs="Arial"/>
          <w:sz w:val="20"/>
          <w:szCs w:val="20"/>
        </w:rPr>
        <w:t xml:space="preserve"> </w:t>
      </w:r>
      <w:r w:rsidRPr="009C4A37">
        <w:rPr>
          <w:rFonts w:ascii="Arial" w:hAnsi="Arial" w:cs="Arial"/>
          <w:sz w:val="20"/>
          <w:szCs w:val="20"/>
        </w:rPr>
        <w:t>r. , Nr 215, poz. 1415)</w:t>
      </w:r>
      <w:r w:rsidR="00A73C15">
        <w:rPr>
          <w:rFonts w:ascii="Arial" w:hAnsi="Arial" w:cs="Arial"/>
          <w:sz w:val="20"/>
          <w:szCs w:val="20"/>
        </w:rPr>
        <w:t>,</w:t>
      </w:r>
    </w:p>
    <w:p w:rsidR="00017CD1" w:rsidRDefault="00A73C15" w:rsidP="00017CD1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</w:t>
      </w:r>
      <w:r w:rsidRPr="00E73C5B">
        <w:rPr>
          <w:rFonts w:ascii="Arial" w:hAnsi="Arial" w:cs="Arial"/>
          <w:sz w:val="20"/>
          <w:szCs w:val="20"/>
        </w:rPr>
        <w:t xml:space="preserve">ełnomocnictwo w oryginale lub urzędowo poświadczony odpis pełnomocnictwa </w:t>
      </w:r>
      <w:r w:rsidRPr="00E73C5B">
        <w:rPr>
          <w:rFonts w:ascii="Arial" w:hAnsi="Arial" w:cs="Arial"/>
          <w:sz w:val="20"/>
          <w:szCs w:val="20"/>
        </w:rPr>
        <w:br/>
        <w:t>– w przypadku ustanowienia pełnomocnika wraz z dowod</w:t>
      </w:r>
      <w:r>
        <w:rPr>
          <w:rFonts w:ascii="Arial" w:hAnsi="Arial" w:cs="Arial"/>
          <w:sz w:val="20"/>
          <w:szCs w:val="20"/>
        </w:rPr>
        <w:t>em uiszczenia opłaty skarbowej w  wysokości 17,00 zł.</w:t>
      </w:r>
    </w:p>
    <w:p w:rsidR="00017CD1" w:rsidRPr="00E73C5B" w:rsidRDefault="00017CD1" w:rsidP="00017CD1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</w:p>
    <w:p w:rsidR="00DC6DCA" w:rsidRPr="008A2599" w:rsidRDefault="00E27B96" w:rsidP="00E71AC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376EA1" w:rsidRPr="008A2599" w:rsidRDefault="00376EA1" w:rsidP="00E71ACD">
      <w:pPr>
        <w:pStyle w:val="Akapitzlist"/>
        <w:numPr>
          <w:ilvl w:val="0"/>
          <w:numId w:val="5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Wyszukiwanie i przeglądanie w siedzibie organu administracji dokumentów wyszczególnionych w publicznie dostępnym wykazie jest bezpłatne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376EA1" w:rsidRPr="008A2599" w:rsidRDefault="00376EA1" w:rsidP="00E71AC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Za wyszukiwanie informacji, a także przekształcenie informacji w formę wskaza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ną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we wniosku, sporządzanie kopii dokumentów lub danych oraz ich przesłanie or</w:t>
      </w:r>
      <w:r w:rsidR="00B426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gan pobiera opłaty </w:t>
      </w:r>
      <w:r w:rsidR="00B4262A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</w:t>
      </w:r>
      <w:r w:rsid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wysokości odzwierciedlającej 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związane z tym uzasadnione koszty (ustalone zgodnie </w:t>
      </w:r>
      <w:r w:rsidR="008A2599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z rozporządzeniem Ministra Środowiska z dnia 12 listopada 2010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w sprawie opłat </w:t>
      </w:r>
      <w:r w:rsidR="008A2599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udostępnianie informacji o środowisku 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176A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z 2010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="00B4262A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215, poz. 1415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DC6DCA" w:rsidRPr="00DC6DCA" w:rsidRDefault="00E27B96" w:rsidP="00E71ACD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C6DCA" w:rsidRPr="008A2599" w:rsidRDefault="00DC6DCA" w:rsidP="00EA16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DCA"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</w:t>
      </w:r>
      <w:r w:rsidR="00376EA1" w:rsidRPr="008A2599">
        <w:rPr>
          <w:rFonts w:ascii="Arial" w:eastAsia="Times New Roman" w:hAnsi="Arial" w:cs="Arial"/>
          <w:sz w:val="20"/>
          <w:szCs w:val="20"/>
          <w:lang w:eastAsia="pl-PL"/>
        </w:rPr>
        <w:t>odmawiają</w:t>
      </w:r>
      <w:r w:rsidR="005F0E71" w:rsidRPr="008A2599">
        <w:rPr>
          <w:rFonts w:ascii="Arial" w:eastAsia="Times New Roman" w:hAnsi="Arial" w:cs="Arial"/>
          <w:sz w:val="20"/>
          <w:szCs w:val="20"/>
          <w:lang w:eastAsia="pl-PL"/>
        </w:rPr>
        <w:t>cej udostę</w:t>
      </w:r>
      <w:r w:rsidR="00E27B96" w:rsidRPr="008A2599">
        <w:rPr>
          <w:rFonts w:ascii="Arial" w:eastAsia="Times New Roman" w:hAnsi="Arial" w:cs="Arial"/>
          <w:sz w:val="20"/>
          <w:szCs w:val="20"/>
          <w:lang w:eastAsia="pl-PL"/>
        </w:rPr>
        <w:t>pnienia informacji o ś</w:t>
      </w:r>
      <w:r w:rsidR="00376EA1" w:rsidRPr="008A2599">
        <w:rPr>
          <w:rFonts w:ascii="Arial" w:eastAsia="Times New Roman" w:hAnsi="Arial" w:cs="Arial"/>
          <w:sz w:val="20"/>
          <w:szCs w:val="20"/>
          <w:lang w:eastAsia="pl-PL"/>
        </w:rPr>
        <w:t xml:space="preserve">rodowisku i jego ochronie wnosi </w:t>
      </w:r>
      <w:r w:rsidR="00C758E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76EA1" w:rsidRPr="008A2599">
        <w:rPr>
          <w:rFonts w:ascii="Arial" w:eastAsia="Times New Roman" w:hAnsi="Arial" w:cs="Arial"/>
          <w:sz w:val="20"/>
          <w:szCs w:val="20"/>
          <w:lang w:eastAsia="pl-PL"/>
        </w:rPr>
        <w:t>się do Samorządowego Kolegium Odwoławczego za pośrednictwem Starosty Słubickiego w terminie 14 dni od dnia doręczenia decyz</w:t>
      </w:r>
      <w:r w:rsidR="00E27B96" w:rsidRPr="008A2599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376EA1" w:rsidRPr="008A259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71ACD" w:rsidRPr="008A25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76EA1" w:rsidRPr="008A2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71ACD" w:rsidRPr="00DC6DCA" w:rsidRDefault="00E71ACD" w:rsidP="00E71A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DCA" w:rsidRPr="008A2599" w:rsidRDefault="00E27B96" w:rsidP="00E71AC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27B96" w:rsidRPr="008A2599" w:rsidRDefault="00E27B96" w:rsidP="00EA16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Dane o dokumentach zawierających </w:t>
      </w:r>
      <w:r w:rsidR="009963A6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informacje o 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ś</w:t>
      </w:r>
      <w:r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rodowisku i jego ochronie znajdują się</w:t>
      </w:r>
      <w:r w:rsidR="005F0E71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w Biuletynie Informacji Publicznej Powiatu Słubickiego, w zakładce</w:t>
      </w:r>
      <w:r w:rsidR="00147F1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7F19">
        <w:rPr>
          <w:rFonts w:ascii="Arial" w:eastAsia="Times New Roman" w:hAnsi="Arial" w:cs="Arial"/>
          <w:bCs/>
          <w:sz w:val="20"/>
          <w:szCs w:val="20"/>
          <w:lang w:eastAsia="pl-PL"/>
        </w:rPr>
        <w:t>→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Petycje, dostęp do informacji publicznej </w:t>
      </w:r>
      <w:r w:rsidR="00C758E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47F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lobbing 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7F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→ 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Dostęp do informacji publicznej</w:t>
      </w:r>
      <w:r w:rsidR="00147F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→ </w:t>
      </w:r>
      <w:r w:rsidR="00E71ACD" w:rsidRPr="008A2599">
        <w:rPr>
          <w:rFonts w:ascii="Arial" w:eastAsia="Times New Roman" w:hAnsi="Arial" w:cs="Arial"/>
          <w:bCs/>
          <w:sz w:val="20"/>
          <w:szCs w:val="20"/>
          <w:lang w:eastAsia="pl-PL"/>
        </w:rPr>
        <w:t>Publiczne dostępny wykaz danych o dokumentach zawierających informacje o środowisku i jego ochronie.</w:t>
      </w:r>
    </w:p>
    <w:p w:rsidR="00E27B96" w:rsidRPr="00DC6DCA" w:rsidRDefault="00E27B96" w:rsidP="00E71AC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6DCA" w:rsidRPr="00DC6DCA" w:rsidRDefault="00DC6DCA" w:rsidP="00E71AC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sectPr w:rsidR="00DC6DCA" w:rsidRPr="00DC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F98"/>
    <w:multiLevelType w:val="hybridMultilevel"/>
    <w:tmpl w:val="9090468A"/>
    <w:lvl w:ilvl="0" w:tplc="CBDAF9E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D064B"/>
    <w:multiLevelType w:val="hybridMultilevel"/>
    <w:tmpl w:val="A3D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B21"/>
    <w:multiLevelType w:val="multilevel"/>
    <w:tmpl w:val="960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A33F6"/>
    <w:multiLevelType w:val="hybridMultilevel"/>
    <w:tmpl w:val="1838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5CD9"/>
    <w:multiLevelType w:val="multilevel"/>
    <w:tmpl w:val="7F2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557C7"/>
    <w:multiLevelType w:val="multilevel"/>
    <w:tmpl w:val="5EC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A"/>
    <w:rsid w:val="00017CD1"/>
    <w:rsid w:val="00147F19"/>
    <w:rsid w:val="00176AB7"/>
    <w:rsid w:val="00232C1F"/>
    <w:rsid w:val="002A4F10"/>
    <w:rsid w:val="00345B7B"/>
    <w:rsid w:val="00376EA1"/>
    <w:rsid w:val="00426C3E"/>
    <w:rsid w:val="005F0E71"/>
    <w:rsid w:val="00654A50"/>
    <w:rsid w:val="0078780D"/>
    <w:rsid w:val="008A2599"/>
    <w:rsid w:val="009963A6"/>
    <w:rsid w:val="00A73C15"/>
    <w:rsid w:val="00AC49D9"/>
    <w:rsid w:val="00B4262A"/>
    <w:rsid w:val="00C758E1"/>
    <w:rsid w:val="00C85EA5"/>
    <w:rsid w:val="00D960ED"/>
    <w:rsid w:val="00DC6DCA"/>
    <w:rsid w:val="00E27B96"/>
    <w:rsid w:val="00E71ACD"/>
    <w:rsid w:val="00EA1616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0182-A397-4D8C-A197-D79E47E5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6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6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6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D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6D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6D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6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6DCA"/>
    <w:rPr>
      <w:b/>
      <w:bCs/>
    </w:rPr>
  </w:style>
  <w:style w:type="character" w:customStyle="1" w:styleId="parameters">
    <w:name w:val="parameters"/>
    <w:basedOn w:val="Domylnaczcionkaakapitu"/>
    <w:rsid w:val="00DC6DCA"/>
  </w:style>
  <w:style w:type="character" w:styleId="Uwydatnienie">
    <w:name w:val="Emphasis"/>
    <w:basedOn w:val="Domylnaczcionkaakapitu"/>
    <w:uiPriority w:val="20"/>
    <w:qFormat/>
    <w:rsid w:val="00DC6DCA"/>
    <w:rPr>
      <w:i/>
      <w:iCs/>
    </w:rPr>
  </w:style>
  <w:style w:type="paragraph" w:styleId="Akapitzlist">
    <w:name w:val="List Paragraph"/>
    <w:basedOn w:val="Normalny"/>
    <w:uiPriority w:val="34"/>
    <w:qFormat/>
    <w:rsid w:val="00AC4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13</cp:revision>
  <cp:lastPrinted>2016-02-26T13:26:00Z</cp:lastPrinted>
  <dcterms:created xsi:type="dcterms:W3CDTF">2016-02-26T13:15:00Z</dcterms:created>
  <dcterms:modified xsi:type="dcterms:W3CDTF">2016-03-25T07:09:00Z</dcterms:modified>
</cp:coreProperties>
</file>